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1C5739" w:rsidRDefault="001C573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C5739">
              <w:rPr>
                <w:rFonts w:ascii="Times New Roman" w:hAnsi="Times New Roman" w:cs="Times New Roman"/>
                <w:b/>
                <w:sz w:val="20"/>
                <w:szCs w:val="20"/>
              </w:rPr>
              <w:t>Choroby bakteryjne wybranych gatunków roślin ozdobnych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C573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RPr="002971A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1C5739" w:rsidP="001C573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</w:t>
            </w:r>
            <w:r w:rsidR="009B21A4" w:rsidRPr="00582090">
              <w:rPr>
                <w:sz w:val="16"/>
                <w:szCs w:val="16"/>
              </w:rPr>
              <w:t>azw</w:t>
            </w:r>
            <w:r>
              <w:rPr>
                <w:sz w:val="16"/>
                <w:szCs w:val="16"/>
              </w:rPr>
              <w:t>y</w:t>
            </w:r>
            <w:r w:rsidR="009B21A4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na 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proofErr w:type="gramEnd"/>
            <w:r w:rsidR="00CD0414"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3853F8" w:rsidRDefault="001C5739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57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Bacterial diseases  of ornamental  plants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1C5739" w:rsidRDefault="001C5739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739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  <w:r w:rsidR="00CD0414" w:rsidRPr="001C57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1C5739" w:rsidRDefault="001C5739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739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C573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435FC7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CD0414" w:rsidRDefault="00435FC7" w:rsidP="00435FC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D0414" w:rsidRPr="00207BBF" w:rsidRDefault="00435FC7" w:rsidP="00435FC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6C766B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435FC7">
              <w:rPr>
                <w:bCs/>
                <w:sz w:val="16"/>
                <w:szCs w:val="16"/>
              </w:rPr>
              <w:t>5</w:t>
            </w:r>
            <w:r w:rsidR="00965A2D">
              <w:rPr>
                <w:bCs/>
                <w:sz w:val="16"/>
                <w:szCs w:val="16"/>
              </w:rPr>
              <w:t>………..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435FC7" w:rsidP="00435FC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proofErr w:type="gramStart"/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3853F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853F8">
              <w:rPr>
                <w:b/>
                <w:sz w:val="16"/>
                <w:szCs w:val="16"/>
              </w:rPr>
              <w:t>OGR-OR1-S-5Z50.21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2971A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853F8" w:rsidRDefault="000B0101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 hab. </w:t>
            </w:r>
            <w:proofErr w:type="spellStart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Małgorzata</w:t>
            </w:r>
            <w:proofErr w:type="spellEnd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Schollenberger</w:t>
            </w:r>
            <w:proofErr w:type="spellEnd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</w:t>
            </w:r>
            <w:proofErr w:type="spellEnd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SGGW</w:t>
            </w:r>
          </w:p>
        </w:tc>
      </w:tr>
      <w:tr w:rsidR="00ED11F9" w:rsidRPr="002971A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853F8" w:rsidRDefault="000B0101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 hab. </w:t>
            </w:r>
            <w:proofErr w:type="spellStart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Małgorzata</w:t>
            </w:r>
            <w:proofErr w:type="spellEnd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Schollenberger</w:t>
            </w:r>
            <w:proofErr w:type="spellEnd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</w:t>
            </w:r>
            <w:proofErr w:type="spellEnd"/>
            <w:r w:rsidR="001C5739"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SGGW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C5739" w:rsidRDefault="000B0101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0101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1C5739" w:rsidRPr="001C5739">
              <w:rPr>
                <w:rFonts w:ascii="Times New Roman" w:hAnsi="Times New Roman" w:cs="Times New Roman"/>
                <w:sz w:val="16"/>
                <w:szCs w:val="16"/>
              </w:rPr>
              <w:t>Samodzielny Zakład Fitopatologii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C5739" w:rsidRDefault="001C5739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5739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C5739" w:rsidRDefault="001C573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739">
              <w:rPr>
                <w:rFonts w:ascii="Times New Roman" w:hAnsi="Times New Roman" w:cs="Times New Roman"/>
                <w:sz w:val="16"/>
                <w:szCs w:val="16"/>
              </w:rPr>
              <w:t xml:space="preserve">Cel </w:t>
            </w:r>
            <w:r w:rsidR="00D008C4">
              <w:rPr>
                <w:rFonts w:ascii="Times New Roman" w:hAnsi="Times New Roman" w:cs="Times New Roman"/>
                <w:sz w:val="16"/>
                <w:szCs w:val="16"/>
              </w:rPr>
              <w:t>przedmiotu</w:t>
            </w:r>
            <w:r w:rsidRPr="001C573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C5739" w:rsidRPr="001C5739" w:rsidRDefault="001C5739" w:rsidP="0043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39">
              <w:rPr>
                <w:rFonts w:ascii="Times New Roman" w:hAnsi="Times New Roman" w:cs="Times New Roman"/>
                <w:sz w:val="16"/>
                <w:szCs w:val="16"/>
              </w:rPr>
              <w:t xml:space="preserve">zapoznanie studentów z chorobami bakteryjnymi </w:t>
            </w:r>
            <w:r w:rsidR="005C684D">
              <w:rPr>
                <w:rFonts w:ascii="Times New Roman" w:hAnsi="Times New Roman" w:cs="Times New Roman"/>
                <w:sz w:val="16"/>
                <w:szCs w:val="16"/>
              </w:rPr>
              <w:t xml:space="preserve">jednorocznych i wieloletnich </w:t>
            </w:r>
            <w:r w:rsidRPr="001C5739">
              <w:rPr>
                <w:rFonts w:ascii="Times New Roman" w:hAnsi="Times New Roman" w:cs="Times New Roman"/>
                <w:sz w:val="16"/>
                <w:szCs w:val="16"/>
              </w:rPr>
              <w:t xml:space="preserve">roślin ozdobnych </w:t>
            </w:r>
            <w:proofErr w:type="gramStart"/>
            <w:r w:rsidRPr="001C5739">
              <w:rPr>
                <w:rFonts w:ascii="Times New Roman" w:hAnsi="Times New Roman" w:cs="Times New Roman"/>
                <w:sz w:val="16"/>
                <w:szCs w:val="16"/>
              </w:rPr>
              <w:t>uprawianych  pod</w:t>
            </w:r>
            <w:proofErr w:type="gramEnd"/>
            <w:r w:rsidRPr="001C5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5F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739">
              <w:rPr>
                <w:rFonts w:ascii="Times New Roman" w:hAnsi="Times New Roman" w:cs="Times New Roman"/>
                <w:sz w:val="16"/>
                <w:szCs w:val="16"/>
              </w:rPr>
              <w:t>osłonami.</w:t>
            </w:r>
          </w:p>
          <w:p w:rsidR="00ED11F9" w:rsidRPr="001C5739" w:rsidRDefault="001C573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739">
              <w:rPr>
                <w:rFonts w:ascii="Times New Roman" w:hAnsi="Times New Roman" w:cs="Times New Roman"/>
                <w:sz w:val="16"/>
                <w:szCs w:val="16"/>
              </w:rPr>
              <w:t>Tematyka wykładów:</w:t>
            </w:r>
          </w:p>
          <w:p w:rsidR="00966E0B" w:rsidRPr="00582090" w:rsidRDefault="001C5739" w:rsidP="00CD0414">
            <w:pPr>
              <w:spacing w:line="240" w:lineRule="auto"/>
              <w:rPr>
                <w:sz w:val="16"/>
                <w:szCs w:val="16"/>
              </w:rPr>
            </w:pPr>
            <w:r w:rsidRPr="001C5739">
              <w:rPr>
                <w:rFonts w:ascii="Times New Roman" w:hAnsi="Times New Roman" w:cs="Times New Roman"/>
                <w:sz w:val="16"/>
                <w:szCs w:val="16"/>
              </w:rPr>
              <w:t xml:space="preserve">prezentacja objawów </w:t>
            </w:r>
            <w:proofErr w:type="gramStart"/>
            <w:r w:rsidRPr="001C5739">
              <w:rPr>
                <w:rFonts w:ascii="Times New Roman" w:hAnsi="Times New Roman" w:cs="Times New Roman"/>
                <w:sz w:val="16"/>
                <w:szCs w:val="16"/>
              </w:rPr>
              <w:t xml:space="preserve">chorobowych </w:t>
            </w:r>
            <w:r w:rsidR="00D008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739">
              <w:rPr>
                <w:rFonts w:ascii="Times New Roman" w:hAnsi="Times New Roman" w:cs="Times New Roman"/>
                <w:sz w:val="16"/>
                <w:szCs w:val="16"/>
              </w:rPr>
              <w:t>powodowanych</w:t>
            </w:r>
            <w:proofErr w:type="gramEnd"/>
            <w:r w:rsidRPr="001C5739">
              <w:rPr>
                <w:rFonts w:ascii="Times New Roman" w:hAnsi="Times New Roman" w:cs="Times New Roman"/>
                <w:sz w:val="16"/>
                <w:szCs w:val="16"/>
              </w:rPr>
              <w:t xml:space="preserve"> przez bakterie, omówienie cyklu chorobowego, źródeł </w:t>
            </w:r>
            <w:r w:rsidR="005C6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739">
              <w:rPr>
                <w:rFonts w:ascii="Times New Roman" w:hAnsi="Times New Roman" w:cs="Times New Roman"/>
                <w:sz w:val="16"/>
                <w:szCs w:val="16"/>
              </w:rPr>
              <w:t>infekcji, metod zapobiegania i zwalczania.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D2417" w:rsidRDefault="00CF0F96" w:rsidP="002971AC">
            <w:pPr>
              <w:spacing w:line="240" w:lineRule="auto"/>
              <w:ind w:left="7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</w:t>
            </w:r>
            <w:r w:rsidR="001C5739">
              <w:rPr>
                <w:sz w:val="16"/>
                <w:szCs w:val="16"/>
              </w:rPr>
              <w:t>ykłady</w:t>
            </w:r>
            <w:proofErr w:type="gramEnd"/>
            <w:r w:rsidR="002971AC">
              <w:rPr>
                <w:sz w:val="16"/>
                <w:szCs w:val="16"/>
              </w:rPr>
              <w:t xml:space="preserve"> </w:t>
            </w:r>
            <w:proofErr w:type="gramStart"/>
            <w:r w:rsidR="00ED11F9" w:rsidRPr="00582090">
              <w:rPr>
                <w:sz w:val="16"/>
                <w:szCs w:val="16"/>
              </w:rPr>
              <w:t xml:space="preserve"> l</w:t>
            </w:r>
            <w:r w:rsidR="00ED11F9">
              <w:rPr>
                <w:sz w:val="16"/>
                <w:szCs w:val="16"/>
              </w:rPr>
              <w:t>iczba</w:t>
            </w:r>
            <w:proofErr w:type="gramEnd"/>
            <w:r w:rsidR="00ED11F9" w:rsidRPr="00582090">
              <w:rPr>
                <w:sz w:val="16"/>
                <w:szCs w:val="16"/>
              </w:rPr>
              <w:t xml:space="preserve"> godzin .</w:t>
            </w:r>
            <w:r w:rsidR="001C5739">
              <w:rPr>
                <w:sz w:val="16"/>
                <w:szCs w:val="16"/>
              </w:rPr>
              <w:t>15.;</w:t>
            </w:r>
            <w:r w:rsidR="00ED11F9" w:rsidRPr="00582090">
              <w:rPr>
                <w:sz w:val="16"/>
                <w:szCs w:val="16"/>
              </w:rPr>
              <w:t xml:space="preserve">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4745F" w:rsidRDefault="0084745F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745F"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  <w:proofErr w:type="gramEnd"/>
            <w:r w:rsidRPr="0084745F">
              <w:rPr>
                <w:rFonts w:ascii="Times New Roman" w:hAnsi="Times New Roman" w:cs="Times New Roman"/>
                <w:sz w:val="16"/>
                <w:szCs w:val="16"/>
              </w:rPr>
              <w:t xml:space="preserve"> multimedialna, prezentacja porażonego materiału roślinnego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35FC7" w:rsidRDefault="00ED11F9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1F9" w:rsidRPr="00435FC7" w:rsidRDefault="00D008C4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FC7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wiedzę z zakresu </w:t>
            </w:r>
            <w:proofErr w:type="gramStart"/>
            <w:r w:rsidRPr="00435FC7">
              <w:rPr>
                <w:rFonts w:ascii="Times New Roman" w:hAnsi="Times New Roman" w:cs="Times New Roman"/>
                <w:sz w:val="16"/>
                <w:szCs w:val="16"/>
              </w:rPr>
              <w:t>symptomatologii  chorób</w:t>
            </w:r>
            <w:proofErr w:type="gramEnd"/>
            <w:r w:rsidRPr="00435FC7">
              <w:rPr>
                <w:rFonts w:ascii="Times New Roman" w:hAnsi="Times New Roman" w:cs="Times New Roman"/>
                <w:sz w:val="16"/>
                <w:szCs w:val="16"/>
              </w:rPr>
              <w:t xml:space="preserve"> roślin i</w:t>
            </w:r>
            <w:r w:rsidR="005C684D" w:rsidRPr="00435FC7">
              <w:rPr>
                <w:rFonts w:ascii="Times New Roman" w:hAnsi="Times New Roman" w:cs="Times New Roman"/>
                <w:sz w:val="16"/>
                <w:szCs w:val="16"/>
              </w:rPr>
              <w:t xml:space="preserve"> podstawow</w:t>
            </w:r>
            <w:r w:rsidRPr="00435FC7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="005C684D" w:rsidRPr="00435FC7">
              <w:rPr>
                <w:rFonts w:ascii="Times New Roman" w:hAnsi="Times New Roman" w:cs="Times New Roman"/>
                <w:sz w:val="16"/>
                <w:szCs w:val="16"/>
              </w:rPr>
              <w:t xml:space="preserve"> wiedz</w:t>
            </w:r>
            <w:r w:rsidRPr="00435FC7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5C684D" w:rsidRPr="00435FC7">
              <w:rPr>
                <w:rFonts w:ascii="Times New Roman" w:hAnsi="Times New Roman" w:cs="Times New Roman"/>
                <w:sz w:val="16"/>
                <w:szCs w:val="16"/>
              </w:rPr>
              <w:t xml:space="preserve"> o bakteriach</w:t>
            </w:r>
            <w:r w:rsidRPr="00435F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11F9" w:rsidRPr="00435FC7" w:rsidRDefault="00ED11F9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5C684D" w:rsidRPr="0009079F" w:rsidRDefault="00435FC7" w:rsidP="0009079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79F">
              <w:rPr>
                <w:rFonts w:ascii="Times New Roman" w:hAnsi="Times New Roman" w:cs="Times New Roman"/>
                <w:sz w:val="16"/>
                <w:szCs w:val="16"/>
              </w:rPr>
              <w:t xml:space="preserve">W_01 – zna bakteriozy </w:t>
            </w:r>
            <w:r w:rsidR="005C684D" w:rsidRPr="0009079F">
              <w:rPr>
                <w:rFonts w:ascii="Times New Roman" w:hAnsi="Times New Roman" w:cs="Times New Roman"/>
                <w:sz w:val="16"/>
                <w:szCs w:val="16"/>
              </w:rPr>
              <w:t>porażając</w:t>
            </w:r>
            <w:r w:rsidRPr="0009079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5C684D" w:rsidRPr="0009079F">
              <w:rPr>
                <w:rFonts w:ascii="Times New Roman" w:hAnsi="Times New Roman" w:cs="Times New Roman"/>
                <w:sz w:val="16"/>
                <w:szCs w:val="16"/>
              </w:rPr>
              <w:t xml:space="preserve"> egzotyczne rośliny ozdobne</w:t>
            </w:r>
          </w:p>
          <w:p w:rsidR="00ED11F9" w:rsidRPr="0009079F" w:rsidRDefault="00435FC7" w:rsidP="0009079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79F">
              <w:rPr>
                <w:rFonts w:ascii="Times New Roman" w:hAnsi="Times New Roman" w:cs="Times New Roman"/>
                <w:sz w:val="16"/>
                <w:szCs w:val="16"/>
              </w:rPr>
              <w:t xml:space="preserve">W_02 – rozumie </w:t>
            </w:r>
            <w:r w:rsidR="00D008C4" w:rsidRPr="0009079F">
              <w:rPr>
                <w:rFonts w:ascii="Times New Roman" w:hAnsi="Times New Roman" w:cs="Times New Roman"/>
                <w:sz w:val="16"/>
                <w:szCs w:val="16"/>
              </w:rPr>
              <w:t xml:space="preserve">potencjalne </w:t>
            </w:r>
            <w:proofErr w:type="gramStart"/>
            <w:r w:rsidR="00D008C4" w:rsidRPr="0009079F">
              <w:rPr>
                <w:rFonts w:ascii="Times New Roman" w:hAnsi="Times New Roman" w:cs="Times New Roman"/>
                <w:sz w:val="16"/>
                <w:szCs w:val="16"/>
              </w:rPr>
              <w:t>zagrożenia jakie</w:t>
            </w:r>
            <w:proofErr w:type="gramEnd"/>
            <w:r w:rsidR="00D008C4" w:rsidRPr="0009079F">
              <w:rPr>
                <w:rFonts w:ascii="Times New Roman" w:hAnsi="Times New Roman" w:cs="Times New Roman"/>
                <w:sz w:val="16"/>
                <w:szCs w:val="16"/>
              </w:rPr>
              <w:t xml:space="preserve"> niesie wystąpienie niektórych chorób bakteryjnych </w:t>
            </w:r>
            <w:r w:rsidRPr="0009079F">
              <w:rPr>
                <w:rFonts w:ascii="Times New Roman" w:hAnsi="Times New Roman" w:cs="Times New Roman"/>
                <w:sz w:val="16"/>
                <w:szCs w:val="16"/>
              </w:rPr>
              <w:t>w uprawach pod osłonami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8F549E" w:rsidRPr="00582090" w:rsidRDefault="008F549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BB0E1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F156BA">
              <w:rPr>
                <w:rFonts w:ascii="Times New Roman" w:hAnsi="Times New Roman" w:cs="Times New Roman"/>
                <w:sz w:val="16"/>
                <w:szCs w:val="16"/>
              </w:rPr>
              <w:t>potrafi zapobiegać i ograniczać występowanie chorób bakteryjnych</w:t>
            </w:r>
          </w:p>
          <w:p w:rsidR="00ED11F9" w:rsidRDefault="0009079F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156BA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8F5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156BA">
              <w:rPr>
                <w:rFonts w:ascii="Times New Roman" w:hAnsi="Times New Roman" w:cs="Times New Roman"/>
                <w:sz w:val="16"/>
                <w:szCs w:val="16"/>
              </w:rPr>
              <w:t xml:space="preserve"> – potrafi </w:t>
            </w:r>
            <w:r w:rsidR="00D008C4" w:rsidRPr="00F156BA">
              <w:rPr>
                <w:rFonts w:ascii="Times New Roman" w:hAnsi="Times New Roman" w:cs="Times New Roman"/>
                <w:sz w:val="16"/>
                <w:szCs w:val="16"/>
              </w:rPr>
              <w:t>zapobiega</w:t>
            </w:r>
            <w:r w:rsidRPr="00F156BA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D008C4" w:rsidRPr="00F156BA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F156BA" w:rsidRPr="00F156BA">
              <w:rPr>
                <w:rFonts w:ascii="Times New Roman" w:hAnsi="Times New Roman" w:cs="Times New Roman"/>
                <w:sz w:val="16"/>
                <w:szCs w:val="16"/>
              </w:rPr>
              <w:t xml:space="preserve">ograniczać występowanie </w:t>
            </w:r>
            <w:r w:rsidR="00D008C4" w:rsidRPr="00F156BA">
              <w:rPr>
                <w:rFonts w:ascii="Times New Roman" w:hAnsi="Times New Roman" w:cs="Times New Roman"/>
                <w:sz w:val="16"/>
                <w:szCs w:val="16"/>
              </w:rPr>
              <w:t>chorób bakteryjnych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D11F9" w:rsidRDefault="00BB0E1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K_01 – jest gotów do podejmowania nieszablonowych decyzji w celu ograniczenia rozprzestrzeniania się bakterioz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B42607" w:rsidP="00F156BA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Efekt</w:t>
            </w:r>
            <w:r w:rsidR="000B0101">
              <w:rPr>
                <w:rFonts w:ascii="Arial" w:hAnsi="Arial" w:cs="Arial"/>
                <w:sz w:val="16"/>
                <w:szCs w:val="16"/>
              </w:rPr>
              <w:t xml:space="preserve">y: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6BA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="00F156BA">
              <w:rPr>
                <w:rFonts w:ascii="Arial" w:hAnsi="Arial" w:cs="Arial"/>
                <w:sz w:val="16"/>
                <w:szCs w:val="16"/>
              </w:rPr>
              <w:t>_</w:t>
            </w:r>
            <w:r w:rsidR="00D008C4">
              <w:rPr>
                <w:rFonts w:ascii="Arial" w:hAnsi="Arial" w:cs="Arial"/>
                <w:sz w:val="16"/>
                <w:szCs w:val="16"/>
              </w:rPr>
              <w:t>01</w:t>
            </w:r>
            <w:r w:rsidR="00F156BA">
              <w:rPr>
                <w:rFonts w:ascii="Arial" w:hAnsi="Arial" w:cs="Arial"/>
                <w:sz w:val="16"/>
                <w:szCs w:val="16"/>
              </w:rPr>
              <w:t>, W_</w:t>
            </w:r>
            <w:r w:rsidR="00D008C4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F156BA">
              <w:rPr>
                <w:rFonts w:ascii="Arial" w:hAnsi="Arial" w:cs="Arial"/>
                <w:sz w:val="16"/>
                <w:szCs w:val="16"/>
              </w:rPr>
              <w:t xml:space="preserve">2, U_01, </w:t>
            </w:r>
            <w:r w:rsidR="008F549E">
              <w:rPr>
                <w:rFonts w:ascii="Arial" w:hAnsi="Arial" w:cs="Arial"/>
                <w:sz w:val="16"/>
                <w:szCs w:val="16"/>
              </w:rPr>
              <w:t xml:space="preserve">U_02, </w:t>
            </w:r>
            <w:r w:rsidR="00F156BA">
              <w:rPr>
                <w:rFonts w:ascii="Arial" w:hAnsi="Arial" w:cs="Arial"/>
                <w:sz w:val="16"/>
                <w:szCs w:val="16"/>
              </w:rPr>
              <w:t>K_01</w:t>
            </w:r>
            <w:r w:rsidR="00D008C4">
              <w:rPr>
                <w:rFonts w:ascii="Arial" w:hAnsi="Arial" w:cs="Arial"/>
                <w:sz w:val="16"/>
                <w:szCs w:val="16"/>
              </w:rPr>
              <w:t xml:space="preserve"> – egzamin pisemny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5C684D" w:rsidRDefault="005C684D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84D">
              <w:rPr>
                <w:rFonts w:ascii="Times New Roman" w:hAnsi="Times New Roman" w:cs="Times New Roman"/>
                <w:sz w:val="16"/>
                <w:szCs w:val="16"/>
              </w:rPr>
              <w:t xml:space="preserve">Imienna karta oceny </w:t>
            </w:r>
            <w:proofErr w:type="gramStart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>studenta,  pytania</w:t>
            </w:r>
            <w:proofErr w:type="gramEnd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 xml:space="preserve"> egzaminacyjne z oceną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F156BA" w:rsidRDefault="00F156BA" w:rsidP="00CD04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56BA">
              <w:rPr>
                <w:rFonts w:ascii="Times New Roman" w:hAnsi="Times New Roman" w:cs="Times New Roman"/>
                <w:sz w:val="16"/>
                <w:szCs w:val="16"/>
              </w:rPr>
              <w:t xml:space="preserve">Ocena końcowa to </w:t>
            </w:r>
            <w:r w:rsidR="00D008C4" w:rsidRPr="00F156BA">
              <w:rPr>
                <w:rFonts w:ascii="Times New Roman" w:hAnsi="Times New Roman" w:cs="Times New Roman"/>
                <w:sz w:val="16"/>
                <w:szCs w:val="16"/>
              </w:rPr>
              <w:t>ocena z egzaminu – 100%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5C684D" w:rsidRDefault="005C684D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84D">
              <w:rPr>
                <w:rFonts w:ascii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C684D" w:rsidRPr="00582090" w:rsidRDefault="005C684D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5C684D" w:rsidRPr="005C684D" w:rsidRDefault="005C684D" w:rsidP="005C68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5CDA">
              <w:rPr>
                <w:rFonts w:ascii="Arial" w:hAnsi="Arial" w:cs="Arial"/>
                <w:sz w:val="16"/>
                <w:szCs w:val="16"/>
              </w:rPr>
              <w:t>1</w:t>
            </w:r>
            <w:r w:rsidRPr="005C68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>Sobiczewski</w:t>
            </w:r>
            <w:proofErr w:type="spellEnd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 xml:space="preserve"> P., </w:t>
            </w:r>
            <w:proofErr w:type="spellStart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>M. 2002:  Bakteryjne</w:t>
            </w:r>
            <w:proofErr w:type="gramEnd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 xml:space="preserve"> choroby roślin ogrodniczych. </w:t>
            </w:r>
            <w:proofErr w:type="spellStart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>, Warszawa</w:t>
            </w:r>
          </w:p>
          <w:p w:rsidR="005C684D" w:rsidRPr="003853F8" w:rsidRDefault="005C684D" w:rsidP="005C68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684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C684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C684D">
              <w:rPr>
                <w:rFonts w:ascii="Times New Roman" w:hAnsi="Times New Roman" w:cs="Times New Roman"/>
                <w:sz w:val="16"/>
                <w:szCs w:val="16"/>
              </w:rPr>
              <w:t xml:space="preserve"> Czyżewski J.A. 1975: Choroby i szkodniki roślin ozdobnych. </w:t>
            </w:r>
            <w:proofErr w:type="spellStart"/>
            <w:r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proofErr w:type="spellEnd"/>
            <w:r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Warszawa</w:t>
            </w:r>
          </w:p>
          <w:p w:rsidR="005C684D" w:rsidRPr="005C684D" w:rsidRDefault="005C684D" w:rsidP="005C68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Borkar</w:t>
            </w:r>
            <w:proofErr w:type="spellEnd"/>
            <w:r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S.G., </w:t>
            </w:r>
            <w:proofErr w:type="spellStart"/>
            <w:r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Yumlembam</w:t>
            </w:r>
            <w:proofErr w:type="spellEnd"/>
            <w:r w:rsidRPr="00385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R.A. 2017: Bacterial diseases of crop plants. </w:t>
            </w:r>
            <w:r w:rsidRPr="005C684D">
              <w:rPr>
                <w:rFonts w:ascii="Times New Roman" w:hAnsi="Times New Roman" w:cs="Times New Roman"/>
                <w:sz w:val="16"/>
                <w:szCs w:val="16"/>
              </w:rPr>
              <w:t xml:space="preserve">CRC Press, </w:t>
            </w:r>
            <w:proofErr w:type="spellStart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>Boca</w:t>
            </w:r>
            <w:proofErr w:type="spellEnd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>Raton</w:t>
            </w:r>
            <w:proofErr w:type="spellEnd"/>
            <w:r w:rsidRPr="005C684D">
              <w:rPr>
                <w:rFonts w:ascii="Times New Roman" w:hAnsi="Times New Roman" w:cs="Times New Roman"/>
                <w:sz w:val="16"/>
                <w:szCs w:val="16"/>
              </w:rPr>
              <w:t>, FL.</w:t>
            </w:r>
          </w:p>
          <w:p w:rsidR="005C684D" w:rsidRDefault="005C684D" w:rsidP="005C684D">
            <w:pPr>
              <w:pStyle w:val="Tekstpodstawowywcity"/>
              <w:ind w:firstLine="0"/>
              <w:rPr>
                <w:rFonts w:ascii="Times New Roman" w:hAnsi="Times New Roman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008C4" w:rsidP="00D008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C7297" w:rsidP="00F70CEA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</w:t>
            </w:r>
            <w:r w:rsidR="009C2875">
              <w:rPr>
                <w:b/>
                <w:bCs/>
                <w:sz w:val="18"/>
                <w:szCs w:val="18"/>
              </w:rPr>
              <w:t>7</w:t>
            </w:r>
            <w:r w:rsidR="00D008C4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1F0CAF">
        <w:rPr>
          <w:sz w:val="18"/>
        </w:rPr>
        <w:t>uczenia się</w:t>
      </w:r>
      <w:bookmarkStart w:id="0" w:name="_GoBack"/>
      <w:bookmarkEnd w:id="0"/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 xml:space="preserve">efektami </w:t>
      </w:r>
      <w:r w:rsidR="005C684D">
        <w:rPr>
          <w:sz w:val="18"/>
        </w:rPr>
        <w:t>uczenia się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42607" w:rsidRDefault="0093211F" w:rsidP="006478A0">
            <w:pPr>
              <w:rPr>
                <w:bCs/>
                <w:sz w:val="18"/>
                <w:szCs w:val="18"/>
              </w:rPr>
            </w:pPr>
            <w:r w:rsidRPr="00B42607">
              <w:rPr>
                <w:bCs/>
                <w:sz w:val="18"/>
                <w:szCs w:val="18"/>
              </w:rPr>
              <w:t xml:space="preserve">Wiedza </w:t>
            </w:r>
            <w:r w:rsidR="00F156BA" w:rsidRPr="00B42607">
              <w:rPr>
                <w:bCs/>
                <w:sz w:val="18"/>
                <w:szCs w:val="18"/>
              </w:rPr>
              <w:t>–</w:t>
            </w:r>
            <w:r w:rsidRPr="00B42607">
              <w:rPr>
                <w:bCs/>
                <w:sz w:val="18"/>
                <w:szCs w:val="18"/>
              </w:rPr>
              <w:t xml:space="preserve"> </w:t>
            </w:r>
            <w:r w:rsidR="00F156BA" w:rsidRPr="00B42607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563" w:type="dxa"/>
          </w:tcPr>
          <w:p w:rsidR="0093211F" w:rsidRPr="00FB1C10" w:rsidRDefault="00F156BA" w:rsidP="00F156BA">
            <w:pPr>
              <w:rPr>
                <w:bCs/>
                <w:sz w:val="18"/>
                <w:szCs w:val="18"/>
              </w:rPr>
            </w:pPr>
            <w:proofErr w:type="gramStart"/>
            <w:r w:rsidRPr="0009079F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09079F">
              <w:rPr>
                <w:rFonts w:ascii="Times New Roman" w:hAnsi="Times New Roman" w:cs="Times New Roman"/>
                <w:sz w:val="16"/>
                <w:szCs w:val="16"/>
              </w:rPr>
              <w:t xml:space="preserve"> bakteriozy porażające egzotyczne rośliny ozdobne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FB1C10" w:rsidRDefault="00F156BA" w:rsidP="00F156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K_W03</w:t>
            </w:r>
          </w:p>
        </w:tc>
        <w:tc>
          <w:tcPr>
            <w:tcW w:w="1381" w:type="dxa"/>
          </w:tcPr>
          <w:p w:rsidR="0093211F" w:rsidRPr="00FB1C10" w:rsidRDefault="00BB0E1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42607" w:rsidRDefault="0093211F" w:rsidP="006478A0">
            <w:pPr>
              <w:rPr>
                <w:bCs/>
                <w:sz w:val="18"/>
                <w:szCs w:val="18"/>
              </w:rPr>
            </w:pPr>
            <w:r w:rsidRPr="00B42607">
              <w:rPr>
                <w:bCs/>
                <w:sz w:val="18"/>
                <w:szCs w:val="18"/>
              </w:rPr>
              <w:t xml:space="preserve">Wiedza </w:t>
            </w:r>
            <w:r w:rsidR="00F156BA" w:rsidRPr="00B42607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563" w:type="dxa"/>
          </w:tcPr>
          <w:p w:rsidR="0093211F" w:rsidRPr="00F156BA" w:rsidRDefault="00F156BA" w:rsidP="00F156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79F">
              <w:rPr>
                <w:rFonts w:ascii="Times New Roman" w:hAnsi="Times New Roman" w:cs="Times New Roman"/>
                <w:sz w:val="16"/>
                <w:szCs w:val="16"/>
              </w:rPr>
              <w:t xml:space="preserve">rozumie potencjalne </w:t>
            </w:r>
            <w:proofErr w:type="gramStart"/>
            <w:r w:rsidRPr="0009079F">
              <w:rPr>
                <w:rFonts w:ascii="Times New Roman" w:hAnsi="Times New Roman" w:cs="Times New Roman"/>
                <w:sz w:val="16"/>
                <w:szCs w:val="16"/>
              </w:rPr>
              <w:t>zagrożenia jakie</w:t>
            </w:r>
            <w:proofErr w:type="gramEnd"/>
            <w:r w:rsidRPr="0009079F">
              <w:rPr>
                <w:rFonts w:ascii="Times New Roman" w:hAnsi="Times New Roman" w:cs="Times New Roman"/>
                <w:sz w:val="16"/>
                <w:szCs w:val="16"/>
              </w:rPr>
              <w:t xml:space="preserve"> niesie wystąpienie niektórych chorób bakteryjnych w uprawach pod osłonami</w:t>
            </w:r>
          </w:p>
        </w:tc>
        <w:tc>
          <w:tcPr>
            <w:tcW w:w="3001" w:type="dxa"/>
          </w:tcPr>
          <w:p w:rsidR="0093211F" w:rsidRPr="00FB1C10" w:rsidRDefault="008F549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K_W06</w:t>
            </w:r>
          </w:p>
        </w:tc>
        <w:tc>
          <w:tcPr>
            <w:tcW w:w="1381" w:type="dxa"/>
          </w:tcPr>
          <w:p w:rsidR="0093211F" w:rsidRPr="00FB1C10" w:rsidRDefault="00BB0E1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42607" w:rsidRDefault="0093211F" w:rsidP="006478A0">
            <w:pPr>
              <w:rPr>
                <w:bCs/>
                <w:sz w:val="18"/>
                <w:szCs w:val="18"/>
              </w:rPr>
            </w:pPr>
            <w:r w:rsidRPr="00B42607">
              <w:rPr>
                <w:bCs/>
                <w:sz w:val="18"/>
                <w:szCs w:val="18"/>
              </w:rPr>
              <w:t xml:space="preserve">Umiejętności </w:t>
            </w:r>
            <w:r w:rsidR="00F156BA" w:rsidRPr="00B42607">
              <w:rPr>
                <w:bCs/>
                <w:sz w:val="18"/>
                <w:szCs w:val="18"/>
              </w:rPr>
              <w:t>–</w:t>
            </w:r>
            <w:r w:rsidRPr="00B42607">
              <w:rPr>
                <w:bCs/>
                <w:sz w:val="18"/>
                <w:szCs w:val="18"/>
              </w:rPr>
              <w:t xml:space="preserve"> </w:t>
            </w:r>
            <w:r w:rsidR="00F156BA" w:rsidRPr="00B42607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563" w:type="dxa"/>
          </w:tcPr>
          <w:p w:rsidR="0093211F" w:rsidRPr="008F549E" w:rsidRDefault="008F549E" w:rsidP="008F549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F549E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8F54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diagnozować ważne bakteriozy roślin uprawianych pod osłonami </w:t>
            </w:r>
          </w:p>
        </w:tc>
        <w:tc>
          <w:tcPr>
            <w:tcW w:w="3001" w:type="dxa"/>
          </w:tcPr>
          <w:p w:rsidR="0093211F" w:rsidRPr="00FB1C10" w:rsidRDefault="008F549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K_U02</w:t>
            </w:r>
          </w:p>
        </w:tc>
        <w:tc>
          <w:tcPr>
            <w:tcW w:w="1381" w:type="dxa"/>
          </w:tcPr>
          <w:p w:rsidR="0093211F" w:rsidRPr="00FB1C10" w:rsidRDefault="00BB0E1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42607" w:rsidRDefault="0093211F" w:rsidP="006478A0">
            <w:pPr>
              <w:rPr>
                <w:bCs/>
                <w:sz w:val="18"/>
                <w:szCs w:val="18"/>
              </w:rPr>
            </w:pPr>
            <w:r w:rsidRPr="00B42607">
              <w:rPr>
                <w:bCs/>
                <w:sz w:val="18"/>
                <w:szCs w:val="18"/>
              </w:rPr>
              <w:t xml:space="preserve">Umiejętności </w:t>
            </w:r>
            <w:r w:rsidR="008F549E" w:rsidRPr="00B42607">
              <w:rPr>
                <w:bCs/>
                <w:sz w:val="18"/>
                <w:szCs w:val="18"/>
              </w:rPr>
              <w:t>–</w:t>
            </w:r>
            <w:r w:rsidRPr="00B42607">
              <w:rPr>
                <w:bCs/>
                <w:sz w:val="18"/>
                <w:szCs w:val="18"/>
              </w:rPr>
              <w:t xml:space="preserve"> </w:t>
            </w:r>
            <w:r w:rsidR="008F549E" w:rsidRPr="00B42607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563" w:type="dxa"/>
          </w:tcPr>
          <w:p w:rsidR="0093211F" w:rsidRPr="00FB1C10" w:rsidRDefault="008F549E" w:rsidP="006478A0">
            <w:pPr>
              <w:rPr>
                <w:bCs/>
                <w:sz w:val="18"/>
                <w:szCs w:val="18"/>
              </w:rPr>
            </w:pPr>
            <w:proofErr w:type="gramStart"/>
            <w:r w:rsidRPr="00F156BA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F156BA">
              <w:rPr>
                <w:rFonts w:ascii="Times New Roman" w:hAnsi="Times New Roman" w:cs="Times New Roman"/>
                <w:sz w:val="16"/>
                <w:szCs w:val="16"/>
              </w:rPr>
              <w:t xml:space="preserve"> zapobiegać i ograniczać występowanie chorób bakteryjnych</w:t>
            </w:r>
          </w:p>
        </w:tc>
        <w:tc>
          <w:tcPr>
            <w:tcW w:w="3001" w:type="dxa"/>
          </w:tcPr>
          <w:p w:rsidR="0093211F" w:rsidRPr="00FB1C10" w:rsidRDefault="008F549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K_U05</w:t>
            </w:r>
          </w:p>
        </w:tc>
        <w:tc>
          <w:tcPr>
            <w:tcW w:w="1381" w:type="dxa"/>
          </w:tcPr>
          <w:p w:rsidR="0093211F" w:rsidRPr="00FB1C10" w:rsidRDefault="00BB0E1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42607" w:rsidRDefault="0093211F" w:rsidP="006478A0">
            <w:pPr>
              <w:rPr>
                <w:bCs/>
                <w:sz w:val="18"/>
                <w:szCs w:val="18"/>
              </w:rPr>
            </w:pPr>
            <w:r w:rsidRPr="00B42607">
              <w:rPr>
                <w:bCs/>
                <w:sz w:val="18"/>
                <w:szCs w:val="18"/>
              </w:rPr>
              <w:t xml:space="preserve">Kompetencje </w:t>
            </w:r>
            <w:r w:rsidR="00BB0E14" w:rsidRPr="00B42607">
              <w:rPr>
                <w:bCs/>
                <w:sz w:val="18"/>
                <w:szCs w:val="18"/>
              </w:rPr>
              <w:t>–</w:t>
            </w:r>
            <w:r w:rsidRPr="00B42607">
              <w:rPr>
                <w:bCs/>
                <w:sz w:val="18"/>
                <w:szCs w:val="18"/>
              </w:rPr>
              <w:t xml:space="preserve"> </w:t>
            </w:r>
            <w:r w:rsidR="00BB0E14" w:rsidRPr="00B42607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563" w:type="dxa"/>
          </w:tcPr>
          <w:p w:rsidR="00BB0E14" w:rsidRDefault="00BB0E14" w:rsidP="00BB0E14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jest</w:t>
            </w:r>
            <w:proofErr w:type="gramEnd"/>
            <w:r>
              <w:rPr>
                <w:sz w:val="16"/>
                <w:szCs w:val="16"/>
              </w:rPr>
              <w:t xml:space="preserve"> gotów do podejmowania nieszablonowych decyzji w celu ograniczenia rozprzestrzeniania się bakterioz</w:t>
            </w:r>
          </w:p>
          <w:p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FB1C10" w:rsidRDefault="00BB0E1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:rsidR="0093211F" w:rsidRPr="00FB1C10" w:rsidRDefault="00BB0E1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B42607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EF" w:rsidRDefault="000E43EF" w:rsidP="002C0CA5">
      <w:pPr>
        <w:spacing w:line="240" w:lineRule="auto"/>
      </w:pPr>
      <w:r>
        <w:separator/>
      </w:r>
    </w:p>
  </w:endnote>
  <w:endnote w:type="continuationSeparator" w:id="0">
    <w:p w:rsidR="000E43EF" w:rsidRDefault="000E43E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EF" w:rsidRDefault="000E43EF" w:rsidP="002C0CA5">
      <w:pPr>
        <w:spacing w:line="240" w:lineRule="auto"/>
      </w:pPr>
      <w:r>
        <w:separator/>
      </w:r>
    </w:p>
  </w:footnote>
  <w:footnote w:type="continuationSeparator" w:id="0">
    <w:p w:rsidR="000E43EF" w:rsidRDefault="000E43E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834BC"/>
    <w:rsid w:val="0009079F"/>
    <w:rsid w:val="000B0101"/>
    <w:rsid w:val="000C4232"/>
    <w:rsid w:val="000E43EF"/>
    <w:rsid w:val="00164A0C"/>
    <w:rsid w:val="001C5739"/>
    <w:rsid w:val="001F0CAF"/>
    <w:rsid w:val="00207BBF"/>
    <w:rsid w:val="002971AC"/>
    <w:rsid w:val="002C0CA5"/>
    <w:rsid w:val="00341D25"/>
    <w:rsid w:val="0036131B"/>
    <w:rsid w:val="003853F8"/>
    <w:rsid w:val="003B566C"/>
    <w:rsid w:val="003B680D"/>
    <w:rsid w:val="00435FC7"/>
    <w:rsid w:val="004F5168"/>
    <w:rsid w:val="005C684D"/>
    <w:rsid w:val="006674DC"/>
    <w:rsid w:val="006C766B"/>
    <w:rsid w:val="0072568B"/>
    <w:rsid w:val="00735F91"/>
    <w:rsid w:val="007B15AA"/>
    <w:rsid w:val="007D736E"/>
    <w:rsid w:val="0084745F"/>
    <w:rsid w:val="00860FAB"/>
    <w:rsid w:val="00886009"/>
    <w:rsid w:val="008B058D"/>
    <w:rsid w:val="008C5679"/>
    <w:rsid w:val="008F549E"/>
    <w:rsid w:val="008F7E6F"/>
    <w:rsid w:val="00925376"/>
    <w:rsid w:val="0093211F"/>
    <w:rsid w:val="00965A2D"/>
    <w:rsid w:val="00966E0B"/>
    <w:rsid w:val="009B21A4"/>
    <w:rsid w:val="009C2875"/>
    <w:rsid w:val="009E71F1"/>
    <w:rsid w:val="00A43564"/>
    <w:rsid w:val="00B2519E"/>
    <w:rsid w:val="00B2721F"/>
    <w:rsid w:val="00B42607"/>
    <w:rsid w:val="00BB0E14"/>
    <w:rsid w:val="00BC7297"/>
    <w:rsid w:val="00BD59BE"/>
    <w:rsid w:val="00CB450B"/>
    <w:rsid w:val="00CB63AA"/>
    <w:rsid w:val="00CD0414"/>
    <w:rsid w:val="00CF0F96"/>
    <w:rsid w:val="00D008C4"/>
    <w:rsid w:val="00D527B8"/>
    <w:rsid w:val="00DE2A27"/>
    <w:rsid w:val="00E315B3"/>
    <w:rsid w:val="00E7480E"/>
    <w:rsid w:val="00ED11F9"/>
    <w:rsid w:val="00ED460D"/>
    <w:rsid w:val="00EE4F54"/>
    <w:rsid w:val="00F156BA"/>
    <w:rsid w:val="00F17173"/>
    <w:rsid w:val="00F70CEA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semiHidden/>
    <w:rsid w:val="005C684D"/>
    <w:pPr>
      <w:spacing w:line="240" w:lineRule="auto"/>
      <w:ind w:firstLine="708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684D"/>
    <w:rPr>
      <w:rFonts w:ascii="Arial" w:eastAsia="Times New Roman" w:hAnsi="Arial" w:cs="Arial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16</cp:revision>
  <cp:lastPrinted>2019-03-18T08:34:00Z</cp:lastPrinted>
  <dcterms:created xsi:type="dcterms:W3CDTF">2019-04-26T10:40:00Z</dcterms:created>
  <dcterms:modified xsi:type="dcterms:W3CDTF">2019-05-27T10:34:00Z</dcterms:modified>
</cp:coreProperties>
</file>