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4B6E0C" w:rsidP="00754DF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Biochemia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4D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oślin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4B6E0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4B6E0C" w:rsidP="00754D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Plants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4DF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iochemistry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BE1FD8" w:rsidP="004B6E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</w:t>
            </w:r>
            <w:r w:rsidR="004B6E0C">
              <w:rPr>
                <w:rFonts w:ascii="Times New Roman" w:hAnsi="Times New Roman" w:cs="Times New Roman"/>
                <w:sz w:val="20"/>
                <w:szCs w:val="20"/>
              </w:rPr>
              <w:t xml:space="preserve">drowia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B6E0C">
              <w:rPr>
                <w:rFonts w:ascii="Times New Roman" w:hAnsi="Times New Roman" w:cs="Times New Roman"/>
                <w:sz w:val="20"/>
                <w:szCs w:val="20"/>
              </w:rPr>
              <w:t>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754DF3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754DF3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4B6E0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sz w:val="16"/>
                <w:szCs w:val="16"/>
              </w:rPr>
              <w:t>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4B6E0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do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4B6E0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4B6E0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5115D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4B6E0C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Pr="00CD0414">
              <w:rPr>
                <w:bCs/>
                <w:sz w:val="16"/>
                <w:szCs w:val="16"/>
              </w:rPr>
              <w:br/>
            </w:r>
            <w:r w:rsidR="004B6E0C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163A11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A11">
              <w:rPr>
                <w:b/>
                <w:sz w:val="16"/>
                <w:szCs w:val="16"/>
              </w:rPr>
              <w:t>OGR-OR1-S-2L13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4B6E0C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Sławomir Orzechowski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47242F" w:rsidP="0047242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Katedry Biochemii </w:t>
            </w:r>
            <w:bookmarkStart w:id="0" w:name="_GoBack"/>
            <w:bookmarkEnd w:id="0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BE1FD8" w:rsidP="00BE1FD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Rolnictwa i Biologii; </w:t>
            </w:r>
            <w:r w:rsidR="004B6E0C">
              <w:rPr>
                <w:rFonts w:ascii="Times New Roman" w:hAnsi="Times New Roman" w:cs="Times New Roman"/>
                <w:bCs/>
                <w:sz w:val="16"/>
                <w:szCs w:val="16"/>
              </w:rPr>
              <w:t>Katedra Biochemii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754DF3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A5F" w:rsidRPr="00865A5F" w:rsidRDefault="00865A5F" w:rsidP="00C3204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A5F">
              <w:rPr>
                <w:rFonts w:ascii="Times New Roman" w:hAnsi="Times New Roman" w:cs="Times New Roman"/>
                <w:sz w:val="16"/>
                <w:szCs w:val="16"/>
              </w:rPr>
              <w:t>Cel: poznanie podstawowych szlaków metabolicznych oraz mechanizmów ich regulacji w organizmach żywych. Praktyczne zapoznanie się z podstawowymi metodami i technikami laboratoryjnymi. Nabyta wiedza teoretyczna, umiejętności praktyczne ułatwią dalszy proces dydaktyczny w ramach innych przedmiotów podstawowych i kierunkowych.</w:t>
            </w:r>
          </w:p>
          <w:p w:rsidR="00865A5F" w:rsidRPr="00865A5F" w:rsidRDefault="00865A5F" w:rsidP="00C3204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A5F">
              <w:rPr>
                <w:rFonts w:ascii="Times New Roman" w:hAnsi="Times New Roman" w:cs="Times New Roman"/>
                <w:b/>
                <w:sz w:val="16"/>
                <w:szCs w:val="16"/>
              </w:rPr>
              <w:t>Tematyka wykładów:</w:t>
            </w:r>
            <w:r w:rsidRPr="00865A5F">
              <w:rPr>
                <w:rFonts w:ascii="Times New Roman" w:hAnsi="Times New Roman" w:cs="Times New Roman"/>
                <w:sz w:val="16"/>
                <w:szCs w:val="16"/>
              </w:rPr>
              <w:t xml:space="preserve"> Molekularne podstawy procesów życiowych</w:t>
            </w:r>
            <w:r w:rsidR="00FD415F">
              <w:rPr>
                <w:rFonts w:ascii="Times New Roman" w:hAnsi="Times New Roman" w:cs="Times New Roman"/>
                <w:sz w:val="16"/>
                <w:szCs w:val="16"/>
              </w:rPr>
              <w:t xml:space="preserve"> roślin i mikroorganizmów</w:t>
            </w:r>
            <w:r w:rsidRPr="00865A5F">
              <w:rPr>
                <w:rFonts w:ascii="Times New Roman" w:eastAsia="+mn-ea" w:hAnsi="Times New Roman" w:cs="Times New Roman"/>
                <w:sz w:val="16"/>
                <w:szCs w:val="16"/>
              </w:rPr>
              <w:t xml:space="preserve">, struktura komórki, katabolizm i anabolizm </w:t>
            </w:r>
            <w:r w:rsidRPr="00865A5F">
              <w:rPr>
                <w:rFonts w:ascii="Times New Roman" w:hAnsi="Times New Roman" w:cs="Times New Roman"/>
                <w:sz w:val="16"/>
                <w:szCs w:val="16"/>
              </w:rPr>
              <w:t>Energetyka procesów biochemicznych</w:t>
            </w:r>
            <w:r w:rsidR="00FD415F">
              <w:rPr>
                <w:rFonts w:ascii="Times New Roman" w:eastAsia="+mn-ea" w:hAnsi="Times New Roman" w:cs="Times New Roman"/>
                <w:sz w:val="16"/>
                <w:szCs w:val="16"/>
              </w:rPr>
              <w:t xml:space="preserve">. Organiczne związki azotu. </w:t>
            </w:r>
            <w:r w:rsidRPr="00865A5F">
              <w:rPr>
                <w:rFonts w:ascii="Times New Roman" w:eastAsia="+mn-ea" w:hAnsi="Times New Roman" w:cs="Times New Roman"/>
                <w:sz w:val="16"/>
                <w:szCs w:val="16"/>
              </w:rPr>
              <w:t>Peptydy i białka: budowa i klasyfikacja.</w:t>
            </w:r>
            <w:r w:rsidRPr="00865A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5A5F">
              <w:rPr>
                <w:rFonts w:ascii="Times New Roman" w:eastAsia="+mn-ea" w:hAnsi="Times New Roman" w:cs="Times New Roman"/>
                <w:sz w:val="16"/>
                <w:szCs w:val="16"/>
              </w:rPr>
              <w:t>Budowa,</w:t>
            </w:r>
            <w:r w:rsidRPr="00865A5F">
              <w:rPr>
                <w:rFonts w:ascii="Times New Roman" w:hAnsi="Times New Roman" w:cs="Times New Roman"/>
                <w:sz w:val="16"/>
                <w:szCs w:val="16"/>
              </w:rPr>
              <w:t xml:space="preserve"> działanie i znacznie enzymów. Rola </w:t>
            </w:r>
            <w:proofErr w:type="spellStart"/>
            <w:r w:rsidRPr="00865A5F">
              <w:rPr>
                <w:rFonts w:ascii="Times New Roman" w:hAnsi="Times New Roman" w:cs="Times New Roman"/>
                <w:sz w:val="16"/>
                <w:szCs w:val="16"/>
              </w:rPr>
              <w:t>kofaktorów</w:t>
            </w:r>
            <w:proofErr w:type="spellEnd"/>
            <w:r w:rsidRPr="00865A5F">
              <w:rPr>
                <w:rFonts w:ascii="Times New Roman" w:hAnsi="Times New Roman" w:cs="Times New Roman"/>
                <w:sz w:val="16"/>
                <w:szCs w:val="16"/>
              </w:rPr>
              <w:t xml:space="preserve"> enzymów oraz witamin. </w:t>
            </w:r>
            <w:r w:rsidR="00FD415F">
              <w:rPr>
                <w:rFonts w:ascii="Times New Roman" w:eastAsia="+mn-ea" w:hAnsi="Times New Roman" w:cs="Times New Roman"/>
                <w:sz w:val="16"/>
                <w:szCs w:val="16"/>
              </w:rPr>
              <w:t xml:space="preserve">Metabolizm związków azotowych. </w:t>
            </w:r>
            <w:r w:rsidRPr="00865A5F">
              <w:rPr>
                <w:rFonts w:ascii="Times New Roman" w:eastAsia="+mn-ea" w:hAnsi="Times New Roman" w:cs="Times New Roman"/>
                <w:bCs/>
                <w:sz w:val="16"/>
                <w:szCs w:val="16"/>
              </w:rPr>
              <w:t>Węglowodany: charakterystyka i funkcje</w:t>
            </w:r>
            <w:r w:rsidRPr="00865A5F">
              <w:rPr>
                <w:rFonts w:ascii="Times New Roman" w:eastAsia="+mn-ea" w:hAnsi="Times New Roman" w:cs="Times New Roman"/>
                <w:sz w:val="16"/>
                <w:szCs w:val="16"/>
              </w:rPr>
              <w:t>. Metabolizm węglowodanów:</w:t>
            </w:r>
            <w:r w:rsidR="00FD415F">
              <w:rPr>
                <w:rFonts w:ascii="Times New Roman" w:eastAsia="+mn-ea" w:hAnsi="Times New Roman" w:cs="Times New Roman"/>
                <w:sz w:val="16"/>
                <w:szCs w:val="16"/>
              </w:rPr>
              <w:t xml:space="preserve"> fotosynteza</w:t>
            </w:r>
            <w:r w:rsidRPr="00865A5F">
              <w:rPr>
                <w:rFonts w:ascii="Times New Roman" w:eastAsia="+mn-ea" w:hAnsi="Times New Roman" w:cs="Times New Roman"/>
                <w:sz w:val="16"/>
                <w:szCs w:val="16"/>
              </w:rPr>
              <w:t>.</w:t>
            </w:r>
            <w:r w:rsidRPr="00865A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5A5F">
              <w:rPr>
                <w:rFonts w:ascii="Times New Roman" w:eastAsia="+mn-ea" w:hAnsi="Times New Roman" w:cs="Times New Roman"/>
                <w:bCs/>
                <w:sz w:val="16"/>
                <w:szCs w:val="16"/>
              </w:rPr>
              <w:t xml:space="preserve">Kwasy nukleinowe </w:t>
            </w:r>
            <w:r w:rsidRPr="00865A5F">
              <w:rPr>
                <w:rFonts w:ascii="Times New Roman" w:hAnsi="Times New Roman" w:cs="Times New Roman"/>
                <w:bCs/>
                <w:sz w:val="16"/>
                <w:szCs w:val="16"/>
              </w:rPr>
              <w:t>budowa</w:t>
            </w:r>
            <w:r w:rsidRPr="00865A5F">
              <w:rPr>
                <w:rFonts w:ascii="Times New Roman" w:eastAsia="+mn-ea" w:hAnsi="Times New Roman" w:cs="Times New Roman"/>
                <w:bCs/>
                <w:sz w:val="16"/>
                <w:szCs w:val="16"/>
              </w:rPr>
              <w:t xml:space="preserve"> i funkcje</w:t>
            </w:r>
            <w:r w:rsidRPr="00865A5F">
              <w:rPr>
                <w:rFonts w:ascii="Times New Roman" w:eastAsia="+mn-ea" w:hAnsi="Times New Roman" w:cs="Times New Roman"/>
                <w:sz w:val="16"/>
                <w:szCs w:val="16"/>
              </w:rPr>
              <w:t>.</w:t>
            </w:r>
            <w:r w:rsidRPr="00865A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5A5F">
              <w:rPr>
                <w:rFonts w:ascii="Times New Roman" w:eastAsia="+mn-ea" w:hAnsi="Times New Roman" w:cs="Times New Roman"/>
                <w:sz w:val="16"/>
                <w:szCs w:val="16"/>
              </w:rPr>
              <w:t>Ekspresja genów, biosynteza białka, metody biotechnologiczne stosowane w naukach biologicznych</w:t>
            </w:r>
            <w:r w:rsidRPr="00865A5F">
              <w:rPr>
                <w:rFonts w:ascii="Times New Roman" w:hAnsi="Times New Roman" w:cs="Times New Roman"/>
                <w:sz w:val="16"/>
                <w:szCs w:val="16"/>
              </w:rPr>
              <w:t>. L</w:t>
            </w:r>
            <w:r w:rsidRPr="00865A5F">
              <w:rPr>
                <w:rFonts w:ascii="Times New Roman" w:eastAsia="+mn-ea" w:hAnsi="Times New Roman" w:cs="Times New Roman"/>
                <w:bCs/>
                <w:sz w:val="16"/>
                <w:szCs w:val="16"/>
              </w:rPr>
              <w:t>ipidy charakterystyka i funkcje</w:t>
            </w:r>
            <w:r w:rsidRPr="00865A5F">
              <w:rPr>
                <w:rFonts w:ascii="Times New Roman" w:eastAsia="+mn-ea" w:hAnsi="Times New Roman" w:cs="Times New Roman"/>
                <w:sz w:val="16"/>
                <w:szCs w:val="16"/>
              </w:rPr>
              <w:t xml:space="preserve">. </w:t>
            </w:r>
            <w:r w:rsidRPr="00865A5F">
              <w:rPr>
                <w:rFonts w:ascii="Times New Roman" w:eastAsia="+mj-ea" w:hAnsi="Times New Roman" w:cs="Times New Roman"/>
                <w:sz w:val="16"/>
                <w:szCs w:val="16"/>
              </w:rPr>
              <w:t>Budowa i dynamika błony komórkowej, kanały i pompy.</w:t>
            </w:r>
            <w:r w:rsidRPr="00865A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5A5F">
              <w:rPr>
                <w:rFonts w:ascii="Times New Roman" w:eastAsia="+mn-ea" w:hAnsi="Times New Roman" w:cs="Times New Roman"/>
                <w:sz w:val="16"/>
                <w:szCs w:val="16"/>
              </w:rPr>
              <w:t>Etapy utleniania biologicznego</w:t>
            </w:r>
            <w:r w:rsidRPr="00865A5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65A5F">
              <w:rPr>
                <w:rFonts w:ascii="Times New Roman" w:eastAsia="+mn-ea" w:hAnsi="Times New Roman" w:cs="Times New Roman"/>
                <w:sz w:val="16"/>
                <w:szCs w:val="16"/>
              </w:rPr>
              <w:t xml:space="preserve">Przegląd wybranych </w:t>
            </w:r>
            <w:r w:rsidR="00FD415F">
              <w:rPr>
                <w:rFonts w:ascii="Times New Roman" w:eastAsia="+mn-ea" w:hAnsi="Times New Roman" w:cs="Times New Roman"/>
                <w:sz w:val="16"/>
                <w:szCs w:val="16"/>
              </w:rPr>
              <w:t>fito</w:t>
            </w:r>
            <w:r w:rsidRPr="00865A5F">
              <w:rPr>
                <w:rFonts w:ascii="Times New Roman" w:eastAsia="+mn-ea" w:hAnsi="Times New Roman" w:cs="Times New Roman"/>
                <w:sz w:val="16"/>
                <w:szCs w:val="16"/>
              </w:rPr>
              <w:t>ho</w:t>
            </w:r>
            <w:r w:rsidRPr="00865A5F">
              <w:rPr>
                <w:rFonts w:ascii="Times New Roman" w:hAnsi="Times New Roman" w:cs="Times New Roman"/>
                <w:sz w:val="16"/>
                <w:szCs w:val="16"/>
              </w:rPr>
              <w:t xml:space="preserve">rmonów, ich budowy i działania. </w:t>
            </w:r>
            <w:r w:rsidRPr="00865A5F">
              <w:rPr>
                <w:rFonts w:ascii="Times New Roman" w:eastAsia="+mn-ea" w:hAnsi="Times New Roman" w:cs="Times New Roman"/>
                <w:sz w:val="16"/>
                <w:szCs w:val="16"/>
              </w:rPr>
              <w:t>Regulacja i integracja me</w:t>
            </w:r>
            <w:r w:rsidR="00FD415F">
              <w:rPr>
                <w:rFonts w:ascii="Times New Roman" w:eastAsia="+mn-ea" w:hAnsi="Times New Roman" w:cs="Times New Roman"/>
                <w:sz w:val="16"/>
                <w:szCs w:val="16"/>
              </w:rPr>
              <w:t>tabolizmu w organizmach żywych.</w:t>
            </w:r>
          </w:p>
          <w:p w:rsidR="00C87504" w:rsidRPr="007D736E" w:rsidRDefault="00865A5F" w:rsidP="00C3204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65A5F">
              <w:rPr>
                <w:rFonts w:ascii="Times New Roman" w:hAnsi="Times New Roman" w:cs="Times New Roman"/>
                <w:b/>
                <w:sz w:val="16"/>
                <w:szCs w:val="16"/>
              </w:rPr>
              <w:t>Tematyka ćwiczeń:</w:t>
            </w:r>
            <w:r w:rsidR="00FD415F">
              <w:rPr>
                <w:rFonts w:ascii="Times New Roman" w:hAnsi="Times New Roman" w:cs="Times New Roman"/>
                <w:sz w:val="16"/>
                <w:szCs w:val="16"/>
              </w:rPr>
              <w:t xml:space="preserve"> Właściwości aminokwasów, </w:t>
            </w:r>
            <w:r w:rsidRPr="00865A5F">
              <w:rPr>
                <w:rFonts w:ascii="Times New Roman" w:hAnsi="Times New Roman" w:cs="Times New Roman"/>
                <w:sz w:val="16"/>
                <w:szCs w:val="16"/>
              </w:rPr>
              <w:t xml:space="preserve">białek </w:t>
            </w:r>
            <w:r w:rsidR="00FD415F">
              <w:rPr>
                <w:rFonts w:ascii="Times New Roman" w:hAnsi="Times New Roman" w:cs="Times New Roman"/>
                <w:sz w:val="16"/>
                <w:szCs w:val="16"/>
              </w:rPr>
              <w:t xml:space="preserve">i węglowodanów </w:t>
            </w:r>
            <w:r w:rsidRPr="00865A5F">
              <w:rPr>
                <w:rFonts w:ascii="Times New Roman" w:hAnsi="Times New Roman" w:cs="Times New Roman"/>
                <w:sz w:val="16"/>
                <w:szCs w:val="16"/>
              </w:rPr>
              <w:t>oraz metody ich ilościowego oznaczania. Ilościowe oznaczanie zawartości witaminy C</w:t>
            </w:r>
            <w:r w:rsidR="00FD415F">
              <w:rPr>
                <w:rFonts w:ascii="Times New Roman" w:hAnsi="Times New Roman" w:cs="Times New Roman"/>
                <w:sz w:val="16"/>
                <w:szCs w:val="16"/>
              </w:rPr>
              <w:t xml:space="preserve"> i azotanów (V) w materiale roślinnym.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5F" w:rsidRPr="00FD415F" w:rsidRDefault="00A96D6E" w:rsidP="00FD415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FD415F" w:rsidRPr="00FD415F">
              <w:rPr>
                <w:rFonts w:ascii="Times New Roman" w:hAnsi="Times New Roman" w:cs="Times New Roman"/>
                <w:bCs/>
                <w:sz w:val="16"/>
                <w:szCs w:val="16"/>
              </w:rPr>
              <w:t>ykład</w:t>
            </w:r>
            <w:r w:rsidR="00754DF3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="00FD41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D415F" w:rsidRPr="00FD41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FD415F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 w:rsidR="00FD415F" w:rsidRPr="00FD415F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C87504" w:rsidRPr="00582090" w:rsidRDefault="00A96D6E" w:rsidP="00754DF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FD415F" w:rsidRPr="00FD415F">
              <w:rPr>
                <w:rFonts w:ascii="Times New Roman" w:hAnsi="Times New Roman" w:cs="Times New Roman"/>
                <w:bCs/>
                <w:sz w:val="16"/>
                <w:szCs w:val="16"/>
              </w:rPr>
              <w:t>wiczenia</w:t>
            </w:r>
            <w:r w:rsidR="00754DF3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="00FD41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D415F" w:rsidRPr="00FD41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FD415F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D415F" w:rsidP="00FD415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FD415F">
              <w:rPr>
                <w:rFonts w:ascii="Times New Roman" w:hAnsi="Times New Roman" w:cs="Times New Roman"/>
                <w:bCs/>
                <w:sz w:val="16"/>
                <w:szCs w:val="16"/>
              </w:rPr>
              <w:t>Wykład z wykorzystaniem nowoczesnych technik audiowizualnych, doświadczenia w laboratorium (indywidualne oraz zespołowe), opracowywanie, wykonywanie obliczeń biochemicznych oraz interpretacja uzyskanych wyników doświadczeń, konsultacje z wykładowcą.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D415F" w:rsidP="00FD415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D415F">
              <w:rPr>
                <w:rFonts w:ascii="Times New Roman" w:hAnsi="Times New Roman" w:cs="Times New Roman"/>
                <w:bCs/>
                <w:sz w:val="16"/>
                <w:szCs w:val="16"/>
              </w:rPr>
              <w:t>Podstawowe informacje z zakresu biologii i chemii.</w:t>
            </w:r>
          </w:p>
        </w:tc>
      </w:tr>
      <w:tr w:rsidR="00C87504" w:rsidTr="00A96D6E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FD415F" w:rsidRDefault="00C87504" w:rsidP="00A96D6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415F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FD415F" w:rsidRDefault="00FD415F" w:rsidP="00A96D6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415F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754DF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A96D6E">
              <w:rPr>
                <w:rFonts w:ascii="Times New Roman" w:hAnsi="Times New Roman" w:cs="Times New Roman"/>
                <w:sz w:val="16"/>
                <w:szCs w:val="16"/>
              </w:rPr>
              <w:t>1 -</w:t>
            </w:r>
            <w:r w:rsidRPr="00FD415F">
              <w:rPr>
                <w:rFonts w:ascii="Times New Roman" w:hAnsi="Times New Roman" w:cs="Times New Roman"/>
                <w:sz w:val="16"/>
                <w:szCs w:val="16"/>
              </w:rPr>
              <w:t xml:space="preserve"> zna i rozumie podstawowe zagadnienia z zakresu biochemii na temat zjawisk i procesów zachodzących w środowisku glebowym i roślinach uprawnych</w:t>
            </w:r>
          </w:p>
          <w:p w:rsidR="00FD415F" w:rsidRPr="00582090" w:rsidRDefault="00FD415F" w:rsidP="00A96D6E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D415F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754DF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A96D6E">
              <w:rPr>
                <w:rFonts w:ascii="Times New Roman" w:hAnsi="Times New Roman" w:cs="Times New Roman"/>
                <w:sz w:val="16"/>
                <w:szCs w:val="16"/>
              </w:rPr>
              <w:t xml:space="preserve">2 - </w:t>
            </w:r>
            <w:r w:rsidRPr="00FD415F">
              <w:rPr>
                <w:rFonts w:ascii="Times New Roman" w:hAnsi="Times New Roman" w:cs="Times New Roman"/>
                <w:sz w:val="16"/>
                <w:szCs w:val="16"/>
              </w:rPr>
              <w:t>zna i rozumie na podstawowym poziomie funkcjonowanie organizmów żywych na różnych poziomach złożoności, pozwalające na wykorzystanie tych organizmów w produkcji roślinnej</w:t>
            </w:r>
          </w:p>
        </w:tc>
        <w:tc>
          <w:tcPr>
            <w:tcW w:w="2680" w:type="dxa"/>
            <w:gridSpan w:val="3"/>
          </w:tcPr>
          <w:p w:rsidR="00C87504" w:rsidRPr="00C3204E" w:rsidRDefault="00C87504" w:rsidP="00A96D6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04E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87504" w:rsidRPr="00C3204E" w:rsidRDefault="00FD415F" w:rsidP="00A96D6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04E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754DF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A96D6E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Pr="00C3204E">
              <w:rPr>
                <w:rFonts w:ascii="Times New Roman" w:hAnsi="Times New Roman" w:cs="Times New Roman"/>
                <w:sz w:val="16"/>
                <w:szCs w:val="16"/>
              </w:rPr>
              <w:t>potrafi zaplanować i przeprowadzić – pod kierunkiem opiekuna naukowego prosty eksperyment w laboratorium biochemicznym i interpretować uzyskane wyniki</w:t>
            </w:r>
          </w:p>
          <w:p w:rsidR="001D5DD9" w:rsidRPr="00C3204E" w:rsidRDefault="001D5DD9" w:rsidP="00A96D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3204E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754DF3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A96D6E">
              <w:rPr>
                <w:rFonts w:ascii="Times New Roman" w:hAnsi="Times New Roman" w:cs="Times New Roman"/>
                <w:bCs/>
                <w:sz w:val="16"/>
                <w:szCs w:val="16"/>
              </w:rPr>
              <w:t>2 -</w:t>
            </w:r>
            <w:r w:rsidRPr="00C320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potrafi wykorzystać metody analityczne do oceny materiału roślinnego</w:t>
            </w:r>
          </w:p>
        </w:tc>
        <w:tc>
          <w:tcPr>
            <w:tcW w:w="2520" w:type="dxa"/>
            <w:gridSpan w:val="4"/>
          </w:tcPr>
          <w:p w:rsidR="00C87504" w:rsidRPr="00C3204E" w:rsidRDefault="00C87504" w:rsidP="00A96D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3204E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C3204E" w:rsidRDefault="00C3204E" w:rsidP="00A96D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0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1D5DD9" w:rsidRPr="001D5DD9" w:rsidRDefault="00BE1FD8" w:rsidP="001D5D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Efekty: </w:t>
            </w:r>
            <w:r w:rsidR="001D5DD9" w:rsidRPr="001D5DD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754DF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1D5DD9" w:rsidRPr="001D5DD9">
              <w:rPr>
                <w:rFonts w:ascii="Times New Roman" w:hAnsi="Times New Roman" w:cs="Times New Roman"/>
                <w:sz w:val="16"/>
                <w:szCs w:val="16"/>
              </w:rPr>
              <w:t xml:space="preserve">1 i </w:t>
            </w:r>
            <w:r w:rsidR="001D5DD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754DF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1D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1D5DD9" w:rsidRPr="001D5DD9">
              <w:rPr>
                <w:rFonts w:ascii="Times New Roman" w:hAnsi="Times New Roman" w:cs="Times New Roman"/>
                <w:sz w:val="16"/>
                <w:szCs w:val="16"/>
              </w:rPr>
              <w:t>pisemne kolokwia w trakcie ćwiczeń oraz egzamin pisemny,</w:t>
            </w:r>
          </w:p>
          <w:p w:rsidR="00C87504" w:rsidRPr="001D5DD9" w:rsidRDefault="00BE1FD8" w:rsidP="001D5D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Efekty: </w:t>
            </w:r>
            <w:r w:rsidR="001D5DD9" w:rsidRPr="001D5DD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754DF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1D5DD9" w:rsidRPr="001D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5DD9">
              <w:rPr>
                <w:rFonts w:ascii="Times New Roman" w:hAnsi="Times New Roman" w:cs="Times New Roman"/>
                <w:sz w:val="16"/>
                <w:szCs w:val="16"/>
              </w:rPr>
              <w:t xml:space="preserve"> i U</w:t>
            </w:r>
            <w:r w:rsidR="00754DF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1D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1D5DD9" w:rsidRPr="001D5DD9">
              <w:rPr>
                <w:rFonts w:ascii="Times New Roman" w:hAnsi="Times New Roman" w:cs="Times New Roman"/>
                <w:sz w:val="16"/>
                <w:szCs w:val="16"/>
              </w:rPr>
              <w:t>ocena eksperymentów wykonywanych w trakcie zajęć laboratoryjnych,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1D5DD9" w:rsidRPr="001D5DD9" w:rsidRDefault="001D5DD9" w:rsidP="001D5D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1D5DD9">
              <w:rPr>
                <w:rFonts w:ascii="Times New Roman" w:hAnsi="Times New Roman" w:cs="Times New Roman"/>
                <w:bCs/>
                <w:sz w:val="16"/>
                <w:szCs w:val="16"/>
              </w:rPr>
              <w:t>imienne</w:t>
            </w:r>
            <w:proofErr w:type="gramEnd"/>
            <w:r w:rsidRPr="001D5D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karty oceny studenta, w których zapisywane są wyniki z pisemnych kolokwiów, oceny za dokładność i poprawność wykonanego eksperymentu,</w:t>
            </w:r>
          </w:p>
          <w:p w:rsidR="00C87504" w:rsidRPr="00582090" w:rsidRDefault="001D5DD9" w:rsidP="001D5DD9">
            <w:pPr>
              <w:spacing w:line="240" w:lineRule="auto"/>
              <w:jc w:val="both"/>
              <w:rPr>
                <w:sz w:val="16"/>
                <w:szCs w:val="16"/>
              </w:rPr>
            </w:pPr>
            <w:proofErr w:type="gramStart"/>
            <w:r w:rsidRPr="001D5DD9">
              <w:rPr>
                <w:rFonts w:ascii="Times New Roman" w:hAnsi="Times New Roman" w:cs="Times New Roman"/>
                <w:bCs/>
                <w:sz w:val="16"/>
                <w:szCs w:val="16"/>
              </w:rPr>
              <w:t>prace</w:t>
            </w:r>
            <w:proofErr w:type="gramEnd"/>
            <w:r w:rsidRPr="001D5D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egzaminacyjne z punktacją/oceną oraz treści pytań egzaminacyjnych.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1D5DD9" w:rsidRPr="001D5DD9" w:rsidRDefault="001D5DD9" w:rsidP="001D5D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5DD9">
              <w:rPr>
                <w:rFonts w:ascii="Times New Roman" w:hAnsi="Times New Roman" w:cs="Times New Roman"/>
                <w:bCs/>
                <w:sz w:val="16"/>
                <w:szCs w:val="16"/>
              </w:rPr>
              <w:t>- ocena eksperymentu praktycznego (P) wykonywanego w trakcie ćwiczeń – 20%,</w:t>
            </w:r>
          </w:p>
          <w:p w:rsidR="001D5DD9" w:rsidRPr="001D5DD9" w:rsidRDefault="001D5DD9" w:rsidP="001D5D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5D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kolokwia obowiązkowe dotyczące teorii wykonywanych ćwiczeń i obliczeń biochemicznych (KM) pisemny sprawdzian na ćwiczeniach – 30%, </w:t>
            </w:r>
          </w:p>
          <w:p w:rsidR="001D5DD9" w:rsidRPr="001D5DD9" w:rsidRDefault="001D5DD9" w:rsidP="001D5D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1D5DD9">
              <w:rPr>
                <w:rFonts w:ascii="Times New Roman" w:hAnsi="Times New Roman" w:cs="Times New Roman"/>
                <w:bCs/>
                <w:sz w:val="16"/>
                <w:szCs w:val="16"/>
              </w:rPr>
              <w:t>kolokwi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</w:t>
            </w:r>
            <w:proofErr w:type="gramEnd"/>
            <w:r w:rsidRPr="001D5D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duże - nieobowiązkowe dotyczące materiału wykładowego (KD) - pisemny sprawdzian na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ostatnich </w:t>
            </w:r>
            <w:r w:rsidRPr="001D5DD9">
              <w:rPr>
                <w:rFonts w:ascii="Times New Roman" w:hAnsi="Times New Roman" w:cs="Times New Roman"/>
                <w:bCs/>
                <w:sz w:val="16"/>
                <w:szCs w:val="16"/>
              </w:rPr>
              <w:t>ćwiczeniach, uzyskane punkty powiększają pulę punktów uzyskanych podczas egzaminu pisemnego,</w:t>
            </w:r>
          </w:p>
          <w:p w:rsidR="001D5DD9" w:rsidRPr="001D5DD9" w:rsidRDefault="001D5DD9" w:rsidP="001D5D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5DD9">
              <w:rPr>
                <w:rFonts w:ascii="Times New Roman" w:hAnsi="Times New Roman" w:cs="Times New Roman"/>
                <w:bCs/>
                <w:sz w:val="16"/>
                <w:szCs w:val="16"/>
              </w:rPr>
              <w:t>- egzamin pisemny z materiału wykładowego – 50% -(EGZ),</w:t>
            </w:r>
          </w:p>
          <w:p w:rsidR="001D5DD9" w:rsidRPr="001D5DD9" w:rsidRDefault="001D5DD9" w:rsidP="001D5D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5DD9">
              <w:rPr>
                <w:rFonts w:ascii="Times New Roman" w:hAnsi="Times New Roman" w:cs="Times New Roman"/>
                <w:bCs/>
                <w:sz w:val="16"/>
                <w:szCs w:val="16"/>
              </w:rPr>
              <w:t>Student, który uzyskał minimum 51% punktów z P oraz 51% punktów z KM, może przystąpić do egzaminu pisemnego.</w:t>
            </w:r>
          </w:p>
          <w:p w:rsidR="001D5DD9" w:rsidRPr="001D5DD9" w:rsidRDefault="001D5DD9" w:rsidP="001D5D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5DD9">
              <w:rPr>
                <w:rFonts w:ascii="Times New Roman" w:hAnsi="Times New Roman" w:cs="Times New Roman"/>
                <w:bCs/>
                <w:sz w:val="16"/>
                <w:szCs w:val="16"/>
              </w:rPr>
              <w:t>Z sumy KD i EGZ student musi uzyskać minimum 51% maksymalnej liczby punktów.</w:t>
            </w:r>
          </w:p>
          <w:p w:rsidR="00C87504" w:rsidRPr="00582090" w:rsidRDefault="001D5DD9" w:rsidP="001D5DD9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1D5DD9">
              <w:rPr>
                <w:rFonts w:ascii="Times New Roman" w:hAnsi="Times New Roman" w:cs="Times New Roman"/>
                <w:bCs/>
                <w:sz w:val="16"/>
                <w:szCs w:val="16"/>
              </w:rPr>
              <w:t>Końcową ocenę oblicza się dodając do siebie pkt za P, KM oraz (EGZ + KD).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1D5DD9" w:rsidP="001D5DD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D5DD9">
              <w:rPr>
                <w:rFonts w:ascii="Times New Roman" w:hAnsi="Times New Roman" w:cs="Times New Roman"/>
                <w:bCs/>
                <w:sz w:val="16"/>
                <w:szCs w:val="16"/>
              </w:rPr>
              <w:t>Wykład w auli, ćwiczenia w laboratoriach, konsultacje w biurze lub auli audytoryjnej</w:t>
            </w:r>
          </w:p>
        </w:tc>
      </w:tr>
      <w:tr w:rsidR="00C87504" w:rsidRPr="007B69C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1D5DD9" w:rsidRPr="001D5DD9" w:rsidRDefault="001D5DD9" w:rsidP="001D5DD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5DD9">
              <w:rPr>
                <w:rFonts w:ascii="Times New Roman" w:hAnsi="Times New Roman" w:cs="Times New Roman"/>
                <w:bCs/>
                <w:sz w:val="16"/>
                <w:szCs w:val="16"/>
              </w:rPr>
              <w:t>Przewodnik do ćwiczeń z biochemii – Wydawnictwo SGGW 2018,</w:t>
            </w:r>
          </w:p>
          <w:p w:rsidR="001D5DD9" w:rsidRPr="001D5DD9" w:rsidRDefault="001D5DD9" w:rsidP="001D5DD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5DD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Biochemia krótki kurs – J.L. </w:t>
            </w:r>
            <w:proofErr w:type="spellStart"/>
            <w:r w:rsidRPr="001D5DD9">
              <w:rPr>
                <w:rFonts w:ascii="Times New Roman" w:hAnsi="Times New Roman" w:cs="Times New Roman"/>
                <w:bCs/>
                <w:sz w:val="16"/>
                <w:szCs w:val="16"/>
              </w:rPr>
              <w:t>Tymoczko</w:t>
            </w:r>
            <w:proofErr w:type="spellEnd"/>
            <w:r w:rsidRPr="001D5D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J. M. Berg, L. </w:t>
            </w:r>
            <w:proofErr w:type="spellStart"/>
            <w:r w:rsidRPr="001D5DD9">
              <w:rPr>
                <w:rFonts w:ascii="Times New Roman" w:hAnsi="Times New Roman" w:cs="Times New Roman"/>
                <w:bCs/>
                <w:sz w:val="16"/>
                <w:szCs w:val="16"/>
              </w:rPr>
              <w:t>Stryer</w:t>
            </w:r>
            <w:proofErr w:type="spellEnd"/>
            <w:r w:rsidRPr="001D5D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PWN 2013 i wydania późniejsze,</w:t>
            </w:r>
          </w:p>
          <w:p w:rsidR="00C87504" w:rsidRPr="001D5DD9" w:rsidRDefault="001D5DD9" w:rsidP="001D5DD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  <w:lang w:val="en-US"/>
              </w:rPr>
            </w:pPr>
            <w:r w:rsidRPr="001D5DD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Biochemistry – Ch. K. Mathews, K.E. Van </w:t>
            </w:r>
            <w:proofErr w:type="spellStart"/>
            <w:r w:rsidRPr="001D5DD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Holde</w:t>
            </w:r>
            <w:proofErr w:type="spellEnd"/>
            <w:r w:rsidRPr="001D5DD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, D.R. Appling, S.J. Anthony-Cahill – Pearson Canada Inc 2013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C87504" w:rsidRPr="00582090" w:rsidRDefault="001D5DD9" w:rsidP="00C3204E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 w:rsidRPr="001D5DD9">
              <w:rPr>
                <w:rFonts w:ascii="Times New Roman" w:hAnsi="Times New Roman" w:cs="Times New Roman"/>
                <w:bCs/>
                <w:sz w:val="16"/>
                <w:szCs w:val="16"/>
              </w:rPr>
              <w:t>inne</w:t>
            </w:r>
            <w:proofErr w:type="gramEnd"/>
            <w:r w:rsidRPr="001D5D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godziny kontaktowe nie ujęte w pensum (konsultacje, egzamin), liczba godzin: 4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D5DD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1D5DD9" w:rsidP="006478A0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</w:t>
            </w:r>
            <w:r w:rsidR="00754DF3">
              <w:rPr>
                <w:b/>
                <w:bCs/>
                <w:sz w:val="18"/>
                <w:szCs w:val="18"/>
              </w:rPr>
              <w:t>,4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7B69C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8"/>
        <w:gridCol w:w="4342"/>
        <w:gridCol w:w="3001"/>
        <w:gridCol w:w="1381"/>
      </w:tblGrid>
      <w:tr w:rsidR="0093211F" w:rsidRPr="00FB1C10" w:rsidTr="00754DF3">
        <w:tc>
          <w:tcPr>
            <w:tcW w:w="1768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42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754DF3">
        <w:tc>
          <w:tcPr>
            <w:tcW w:w="1768" w:type="dxa"/>
          </w:tcPr>
          <w:p w:rsidR="0093211F" w:rsidRPr="001D5DD9" w:rsidRDefault="0093211F" w:rsidP="006478A0">
            <w:pPr>
              <w:rPr>
                <w:bCs/>
                <w:sz w:val="18"/>
                <w:szCs w:val="18"/>
              </w:rPr>
            </w:pPr>
            <w:r w:rsidRPr="001D5DD9">
              <w:rPr>
                <w:bCs/>
                <w:sz w:val="18"/>
                <w:szCs w:val="18"/>
              </w:rPr>
              <w:t xml:space="preserve">Wiedza - </w:t>
            </w:r>
            <w:r w:rsidR="00754DF3" w:rsidRPr="00C3204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754DF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754DF3" w:rsidRPr="00C320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:rsidR="001D5DD9" w:rsidRPr="00C3204E" w:rsidRDefault="001D5DD9" w:rsidP="001D5D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204E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C3204E">
              <w:rPr>
                <w:rFonts w:ascii="Times New Roman" w:hAnsi="Times New Roman" w:cs="Times New Roman"/>
                <w:sz w:val="16"/>
                <w:szCs w:val="16"/>
              </w:rPr>
              <w:t xml:space="preserve"> i rozumie podstawowe zagadnienia z zakresu biochemii na temat zjawisk i procesów zachodzących w środowisku glebowym i roślinach uprawnych</w:t>
            </w:r>
          </w:p>
          <w:p w:rsidR="0093211F" w:rsidRPr="00C3204E" w:rsidRDefault="0093211F" w:rsidP="001D5DD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C3204E" w:rsidRDefault="001D5DD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3204E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93211F" w:rsidRPr="00C3204E" w:rsidRDefault="001D5DD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3204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754DF3">
        <w:tc>
          <w:tcPr>
            <w:tcW w:w="1768" w:type="dxa"/>
          </w:tcPr>
          <w:p w:rsidR="0093211F" w:rsidRPr="001D5DD9" w:rsidRDefault="0093211F" w:rsidP="006478A0">
            <w:pPr>
              <w:rPr>
                <w:bCs/>
                <w:sz w:val="18"/>
                <w:szCs w:val="18"/>
              </w:rPr>
            </w:pPr>
            <w:r w:rsidRPr="001D5DD9">
              <w:rPr>
                <w:bCs/>
                <w:sz w:val="18"/>
                <w:szCs w:val="18"/>
              </w:rPr>
              <w:t>Wiedza -</w:t>
            </w:r>
            <w:r w:rsidR="00754DF3" w:rsidRPr="00C3204E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="00754DF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754DF3" w:rsidRPr="00C320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2" w:type="dxa"/>
          </w:tcPr>
          <w:p w:rsidR="0093211F" w:rsidRPr="00C3204E" w:rsidRDefault="001D5DD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3204E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C3204E">
              <w:rPr>
                <w:rFonts w:ascii="Times New Roman" w:hAnsi="Times New Roman" w:cs="Times New Roman"/>
                <w:sz w:val="16"/>
                <w:szCs w:val="16"/>
              </w:rPr>
              <w:t xml:space="preserve"> i rozumie na podstawowym poziomie funkcjonowanie organizmów żywych na różnych poziomach złożoności, pozwalające na wykorzystanie tych organizmów w produkcji roślinnej</w:t>
            </w:r>
          </w:p>
        </w:tc>
        <w:tc>
          <w:tcPr>
            <w:tcW w:w="3001" w:type="dxa"/>
          </w:tcPr>
          <w:p w:rsidR="0093211F" w:rsidRPr="00C3204E" w:rsidRDefault="001D5DD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3204E"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93211F" w:rsidRPr="00C3204E" w:rsidRDefault="001D5DD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3204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754DF3">
        <w:tc>
          <w:tcPr>
            <w:tcW w:w="1768" w:type="dxa"/>
          </w:tcPr>
          <w:p w:rsidR="0093211F" w:rsidRPr="00C3204E" w:rsidRDefault="0093211F" w:rsidP="006478A0">
            <w:pPr>
              <w:rPr>
                <w:bCs/>
                <w:sz w:val="18"/>
                <w:szCs w:val="18"/>
              </w:rPr>
            </w:pPr>
            <w:r w:rsidRPr="00C3204E">
              <w:rPr>
                <w:bCs/>
                <w:sz w:val="18"/>
                <w:szCs w:val="18"/>
              </w:rPr>
              <w:t xml:space="preserve">Umiejętności - </w:t>
            </w:r>
            <w:r w:rsidR="00754DF3" w:rsidRPr="00C3204E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754DF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754DF3" w:rsidRPr="00C320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:rsidR="0093211F" w:rsidRPr="00C3204E" w:rsidRDefault="00C3204E" w:rsidP="00C3204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3204E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C3204E">
              <w:rPr>
                <w:rFonts w:ascii="Times New Roman" w:hAnsi="Times New Roman" w:cs="Times New Roman"/>
                <w:sz w:val="16"/>
                <w:szCs w:val="16"/>
              </w:rPr>
              <w:t xml:space="preserve"> zaplanować i przeprowadzić – pod kierunkiem opiekuna naukowego prosty eksperyment w laboratorium biochemicznym i interpretować uzyskane wyniki</w:t>
            </w:r>
          </w:p>
        </w:tc>
        <w:tc>
          <w:tcPr>
            <w:tcW w:w="3001" w:type="dxa"/>
          </w:tcPr>
          <w:p w:rsidR="0093211F" w:rsidRPr="00C3204E" w:rsidRDefault="00C3204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3204E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93211F" w:rsidRPr="00C3204E" w:rsidRDefault="00C3204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3204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754DF3">
        <w:tc>
          <w:tcPr>
            <w:tcW w:w="1768" w:type="dxa"/>
          </w:tcPr>
          <w:p w:rsidR="0093211F" w:rsidRPr="00C3204E" w:rsidRDefault="0093211F" w:rsidP="006478A0">
            <w:pPr>
              <w:rPr>
                <w:bCs/>
                <w:sz w:val="18"/>
                <w:szCs w:val="18"/>
              </w:rPr>
            </w:pPr>
            <w:r w:rsidRPr="00C3204E">
              <w:rPr>
                <w:bCs/>
                <w:sz w:val="18"/>
                <w:szCs w:val="18"/>
              </w:rPr>
              <w:t xml:space="preserve">Umiejętności - </w:t>
            </w:r>
            <w:r w:rsidR="00754DF3" w:rsidRPr="00C3204E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754DF3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754DF3" w:rsidRPr="00C3204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42" w:type="dxa"/>
          </w:tcPr>
          <w:p w:rsidR="0093211F" w:rsidRPr="00C3204E" w:rsidRDefault="00C3204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3204E">
              <w:rPr>
                <w:rFonts w:ascii="Times New Roman" w:hAnsi="Times New Roman" w:cs="Times New Roman"/>
                <w:bCs/>
                <w:sz w:val="16"/>
                <w:szCs w:val="16"/>
              </w:rPr>
              <w:t>potrafi</w:t>
            </w:r>
            <w:proofErr w:type="gramEnd"/>
            <w:r w:rsidRPr="00C320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wykorzystać metody analityczne do oceny materiału roślinnego</w:t>
            </w:r>
          </w:p>
        </w:tc>
        <w:tc>
          <w:tcPr>
            <w:tcW w:w="3001" w:type="dxa"/>
          </w:tcPr>
          <w:p w:rsidR="0093211F" w:rsidRPr="00C3204E" w:rsidRDefault="00C3204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3204E">
              <w:rPr>
                <w:rFonts w:ascii="Times New Roman" w:hAnsi="Times New Roman" w:cs="Times New Roman"/>
                <w:bCs/>
                <w:sz w:val="16"/>
                <w:szCs w:val="16"/>
              </w:rPr>
              <w:t>K_U09</w:t>
            </w:r>
          </w:p>
        </w:tc>
        <w:tc>
          <w:tcPr>
            <w:tcW w:w="1381" w:type="dxa"/>
          </w:tcPr>
          <w:p w:rsidR="0093211F" w:rsidRPr="00C3204E" w:rsidRDefault="00C3204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3204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Pr="00C3204E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18"/>
          <w:szCs w:val="18"/>
        </w:rPr>
      </w:pPr>
    </w:p>
    <w:p w:rsidR="0093211F" w:rsidRPr="00C3204E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18"/>
          <w:szCs w:val="18"/>
        </w:rPr>
      </w:pPr>
      <w:r w:rsidRPr="00C3204E">
        <w:rPr>
          <w:rFonts w:asciiTheme="minorHAnsi" w:hAnsiTheme="minorHAnsi" w:cs="Times New Roman"/>
          <w:color w:val="auto"/>
          <w:sz w:val="18"/>
          <w:szCs w:val="18"/>
        </w:rPr>
        <w:t>*)</w:t>
      </w:r>
    </w:p>
    <w:p w:rsidR="0093211F" w:rsidRPr="00C3204E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18"/>
          <w:szCs w:val="18"/>
        </w:rPr>
      </w:pPr>
      <w:r w:rsidRPr="00C3204E">
        <w:rPr>
          <w:rFonts w:asciiTheme="minorHAnsi" w:hAnsiTheme="minorHAnsi" w:cs="Times New Roman"/>
          <w:color w:val="auto"/>
          <w:sz w:val="18"/>
          <w:szCs w:val="18"/>
        </w:rPr>
        <w:t xml:space="preserve">3 – znaczący i szczegółowy, </w:t>
      </w:r>
    </w:p>
    <w:p w:rsidR="0093211F" w:rsidRPr="00C3204E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18"/>
          <w:szCs w:val="18"/>
        </w:rPr>
      </w:pPr>
      <w:r w:rsidRPr="00C3204E">
        <w:rPr>
          <w:rFonts w:asciiTheme="minorHAnsi" w:hAnsiTheme="minorHAnsi" w:cs="Times New Roman"/>
          <w:color w:val="auto"/>
          <w:sz w:val="18"/>
          <w:szCs w:val="18"/>
        </w:rPr>
        <w:t>2 – częściowy,</w:t>
      </w:r>
    </w:p>
    <w:p w:rsidR="0093211F" w:rsidRPr="00C3204E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18"/>
          <w:szCs w:val="18"/>
        </w:rPr>
      </w:pPr>
      <w:r w:rsidRPr="00C3204E">
        <w:rPr>
          <w:rFonts w:asciiTheme="minorHAnsi" w:hAnsiTheme="minorHAnsi" w:cs="Times New Roman"/>
          <w:color w:val="auto"/>
          <w:sz w:val="18"/>
          <w:szCs w:val="18"/>
        </w:rPr>
        <w:t>1 – podstawowy,</w:t>
      </w:r>
    </w:p>
    <w:sectPr w:rsidR="0093211F" w:rsidRPr="00C3204E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8C5CB8"/>
    <w:multiLevelType w:val="hybridMultilevel"/>
    <w:tmpl w:val="A4D06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11F9"/>
    <w:rsid w:val="000834BC"/>
    <w:rsid w:val="000C4232"/>
    <w:rsid w:val="000F27DB"/>
    <w:rsid w:val="000F547E"/>
    <w:rsid w:val="00142E6C"/>
    <w:rsid w:val="001612D5"/>
    <w:rsid w:val="00163A11"/>
    <w:rsid w:val="001D5DD9"/>
    <w:rsid w:val="00207BBF"/>
    <w:rsid w:val="002B5742"/>
    <w:rsid w:val="002F27B7"/>
    <w:rsid w:val="00306D7B"/>
    <w:rsid w:val="00341D25"/>
    <w:rsid w:val="00365EDA"/>
    <w:rsid w:val="003B680D"/>
    <w:rsid w:val="00452EA6"/>
    <w:rsid w:val="0047242F"/>
    <w:rsid w:val="004B1119"/>
    <w:rsid w:val="004B6E0C"/>
    <w:rsid w:val="005115DE"/>
    <w:rsid w:val="00536801"/>
    <w:rsid w:val="006625F0"/>
    <w:rsid w:val="006A7664"/>
    <w:rsid w:val="006C766B"/>
    <w:rsid w:val="0072568B"/>
    <w:rsid w:val="00754DF3"/>
    <w:rsid w:val="007B69C4"/>
    <w:rsid w:val="007D736E"/>
    <w:rsid w:val="00865A5F"/>
    <w:rsid w:val="00895BEB"/>
    <w:rsid w:val="008F7E6F"/>
    <w:rsid w:val="00902168"/>
    <w:rsid w:val="0093211F"/>
    <w:rsid w:val="00965A2D"/>
    <w:rsid w:val="00966E0B"/>
    <w:rsid w:val="009F42F0"/>
    <w:rsid w:val="00A43564"/>
    <w:rsid w:val="00A65DB9"/>
    <w:rsid w:val="00A96D6E"/>
    <w:rsid w:val="00AD51C1"/>
    <w:rsid w:val="00B2721F"/>
    <w:rsid w:val="00BE1FD8"/>
    <w:rsid w:val="00C3204E"/>
    <w:rsid w:val="00C87504"/>
    <w:rsid w:val="00C91544"/>
    <w:rsid w:val="00CD0414"/>
    <w:rsid w:val="00D06FEE"/>
    <w:rsid w:val="00DE6C48"/>
    <w:rsid w:val="00DE7379"/>
    <w:rsid w:val="00ED11F9"/>
    <w:rsid w:val="00ED37E5"/>
    <w:rsid w:val="00ED54DF"/>
    <w:rsid w:val="00FD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D5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D5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3</cp:revision>
  <cp:lastPrinted>2019-03-08T11:27:00Z</cp:lastPrinted>
  <dcterms:created xsi:type="dcterms:W3CDTF">2019-05-17T16:00:00Z</dcterms:created>
  <dcterms:modified xsi:type="dcterms:W3CDTF">2019-05-22T10:50:00Z</dcterms:modified>
</cp:coreProperties>
</file>